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28F" w:rsidRPr="0085228F" w:rsidRDefault="0085228F" w:rsidP="0085228F">
      <w:pPr>
        <w:jc w:val="center"/>
        <w:rPr>
          <w:rFonts w:ascii="Giddyup Std" w:hAnsi="Giddyup Std"/>
          <w:sz w:val="56"/>
          <w:szCs w:val="56"/>
        </w:rPr>
      </w:pPr>
      <w:r>
        <w:rPr>
          <w:rFonts w:ascii="Giddyup Std" w:hAnsi="Giddyup Std"/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0</wp:posOffset>
            </wp:positionV>
            <wp:extent cx="1819275" cy="1369695"/>
            <wp:effectExtent l="19050" t="0" r="9525" b="0"/>
            <wp:wrapTight wrapText="bothSides">
              <wp:wrapPolygon edited="0">
                <wp:start x="-226" y="0"/>
                <wp:lineTo x="-226" y="21330"/>
                <wp:lineTo x="21713" y="21330"/>
                <wp:lineTo x="21713" y="0"/>
                <wp:lineTo x="-226" y="0"/>
              </wp:wrapPolygon>
            </wp:wrapTight>
            <wp:docPr id="1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369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228F">
        <w:rPr>
          <w:rFonts w:ascii="Giddyup Std" w:hAnsi="Giddyup Std"/>
          <w:sz w:val="56"/>
          <w:szCs w:val="56"/>
        </w:rPr>
        <w:t>This Sunday (3/14) was Pi Day… here are a few questions in honor of the day :)</w:t>
      </w:r>
    </w:p>
    <w:p w:rsidR="0085228F" w:rsidRPr="0085228F" w:rsidRDefault="0085228F" w:rsidP="0085228F">
      <w:pPr>
        <w:pStyle w:val="NormalWeb"/>
        <w:jc w:val="center"/>
        <w:rPr>
          <w:rFonts w:ascii="Giddyup Std" w:hAnsi="Giddyup Std"/>
          <w:sz w:val="56"/>
          <w:szCs w:val="56"/>
        </w:rPr>
      </w:pPr>
    </w:p>
    <w:p w:rsidR="0085228F" w:rsidRPr="0085228F" w:rsidRDefault="0085228F" w:rsidP="0085228F">
      <w:pPr>
        <w:pStyle w:val="NormalWeb"/>
        <w:jc w:val="center"/>
        <w:rPr>
          <w:rFonts w:ascii="Giddyup Std" w:hAnsi="Giddyup Std"/>
          <w:sz w:val="56"/>
          <w:szCs w:val="56"/>
        </w:rPr>
      </w:pPr>
      <w:r>
        <w:rPr>
          <w:rFonts w:ascii="Giddyup Std" w:hAnsi="Giddyup Std"/>
          <w:sz w:val="56"/>
          <w:szCs w:val="56"/>
        </w:rPr>
        <w:t xml:space="preserve">1 point - </w:t>
      </w:r>
      <w:r w:rsidRPr="0085228F">
        <w:rPr>
          <w:rFonts w:ascii="Giddyup Std" w:hAnsi="Giddyup Std"/>
          <w:sz w:val="56"/>
          <w:szCs w:val="56"/>
        </w:rPr>
        <w:t>If June ate 1/4 of 2/3 of 1/2 of a pie, what fraction of the whole pie did she eat? Express your answer as a common fraction.</w:t>
      </w:r>
      <w:r w:rsidRPr="0085228F">
        <w:rPr>
          <w:rFonts w:ascii="Giddyup Std" w:hAnsi="Giddyup Std"/>
          <w:sz w:val="56"/>
          <w:szCs w:val="56"/>
        </w:rPr>
        <w:pict>
          <v:rect id="_x0000_i1025" style="width:6in;height:1.5pt" o:hralign="center" o:hrstd="t" o:hr="t" fillcolor="gray" stroked="f"/>
        </w:pict>
      </w:r>
    </w:p>
    <w:p w:rsidR="0085228F" w:rsidRPr="0085228F" w:rsidRDefault="0085228F" w:rsidP="0085228F">
      <w:pPr>
        <w:pStyle w:val="NormalWeb"/>
        <w:jc w:val="center"/>
        <w:rPr>
          <w:rFonts w:ascii="Giddyup Std" w:hAnsi="Giddyup Std"/>
          <w:sz w:val="56"/>
          <w:szCs w:val="56"/>
        </w:rPr>
      </w:pPr>
      <w:proofErr w:type="gramStart"/>
      <w:r>
        <w:rPr>
          <w:rFonts w:ascii="Giddyup Std" w:hAnsi="Giddyup Std"/>
          <w:sz w:val="56"/>
          <w:szCs w:val="56"/>
        </w:rPr>
        <w:t xml:space="preserve">2 points - </w:t>
      </w:r>
      <w:r w:rsidRPr="0085228F">
        <w:rPr>
          <w:rFonts w:ascii="Giddyup Std" w:hAnsi="Giddyup Std"/>
          <w:sz w:val="56"/>
          <w:szCs w:val="56"/>
        </w:rPr>
        <w:t>If the top surface of a particular slice of pie is a sector of a circle with a vertex angle measuring 20 degrees and the length of the arc is π units, what is the circumference of the top surface of the whole pie?</w:t>
      </w:r>
      <w:proofErr w:type="gramEnd"/>
      <w:r w:rsidRPr="0085228F">
        <w:rPr>
          <w:rFonts w:ascii="Giddyup Std" w:hAnsi="Giddyup Std"/>
          <w:sz w:val="56"/>
          <w:szCs w:val="56"/>
        </w:rPr>
        <w:t xml:space="preserve"> Express your answer in terms of π.</w:t>
      </w:r>
      <w:r w:rsidRPr="0085228F">
        <w:rPr>
          <w:rFonts w:ascii="Giddyup Std" w:hAnsi="Giddyup Std"/>
          <w:sz w:val="56"/>
          <w:szCs w:val="56"/>
        </w:rPr>
        <w:pict>
          <v:rect id="_x0000_i1026" style="width:6in;height:1.5pt" o:hralign="center" o:hrstd="t" o:hr="t" fillcolor="gray" stroked="f"/>
        </w:pict>
      </w:r>
    </w:p>
    <w:p w:rsidR="008842A0" w:rsidRPr="0085228F" w:rsidRDefault="0085228F" w:rsidP="0085228F">
      <w:pPr>
        <w:jc w:val="center"/>
        <w:rPr>
          <w:rFonts w:ascii="Giddyup Std" w:hAnsi="Giddyup Std"/>
          <w:sz w:val="56"/>
          <w:szCs w:val="56"/>
        </w:rPr>
      </w:pPr>
      <w:r>
        <w:rPr>
          <w:rFonts w:ascii="Giddyup Std" w:hAnsi="Giddyup Std"/>
          <w:sz w:val="56"/>
          <w:szCs w:val="56"/>
        </w:rPr>
        <w:t xml:space="preserve">3 points - </w:t>
      </w:r>
      <w:r w:rsidRPr="0085228F">
        <w:rPr>
          <w:rFonts w:ascii="Giddyup Std" w:hAnsi="Giddyup Std"/>
          <w:sz w:val="56"/>
          <w:szCs w:val="56"/>
        </w:rPr>
        <w:t>What is the perimeter of the top surface of the remaining portion of the pie if only the slice described in question 2 is removed? Express your answer in terms of π.</w:t>
      </w:r>
    </w:p>
    <w:sectPr w:rsidR="008842A0" w:rsidRPr="0085228F" w:rsidSect="0085228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ddyup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85228F"/>
    <w:rsid w:val="0085228F"/>
    <w:rsid w:val="008842A0"/>
    <w:rsid w:val="00CB5387"/>
    <w:rsid w:val="00D71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53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5228F"/>
    <w:pPr>
      <w:spacing w:line="225" w:lineRule="atLeast"/>
    </w:pPr>
  </w:style>
  <w:style w:type="paragraph" w:styleId="BalloonText">
    <w:name w:val="Balloon Text"/>
    <w:basedOn w:val="Normal"/>
    <w:link w:val="BalloonTextChar"/>
    <w:rsid w:val="008522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22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520</Characters>
  <Application>Microsoft Office Word</Application>
  <DocSecurity>0</DocSecurity>
  <Lines>4</Lines>
  <Paragraphs>1</Paragraphs>
  <ScaleCrop>false</ScaleCrop>
  <Company>Jeffco Public Schools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jeffco</dc:creator>
  <cp:keywords/>
  <dc:description/>
  <cp:lastModifiedBy>jeffco</cp:lastModifiedBy>
  <cp:revision>1</cp:revision>
  <dcterms:created xsi:type="dcterms:W3CDTF">2010-03-15T22:26:00Z</dcterms:created>
  <dcterms:modified xsi:type="dcterms:W3CDTF">2010-03-15T22:30:00Z</dcterms:modified>
</cp:coreProperties>
</file>